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521163" w:rsidRDefault="003B7A81" w:rsidP="003B7A81">
      <w:pPr>
        <w:pStyle w:val="a5"/>
        <w:widowControl w:val="0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521163" w:rsidRDefault="00167BBA" w:rsidP="000948E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Ведущего специалиста - эксперта</w:t>
            </w:r>
            <w:r w:rsidR="00931125" w:rsidRPr="00D44C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8619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отдела </w:t>
            </w:r>
            <w:r w:rsidR="000948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общего и хозяйственного обеспечения</w:t>
            </w:r>
            <w:r w:rsidR="00931125" w:rsidRPr="005211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CA5278">
            <w:pPr>
              <w:pStyle w:val="a5"/>
              <w:widowControl w:val="0"/>
              <w:rPr>
                <w:b w:val="0"/>
              </w:rPr>
            </w:pPr>
            <w:r>
              <w:rPr>
                <w:rFonts w:cs="Times New Roman"/>
                <w:szCs w:val="28"/>
              </w:rPr>
              <w:t>Инспекции Федеральной налоговой службы № 31 по г. Москве</w:t>
            </w:r>
            <w:r w:rsidRPr="00521163">
              <w:rPr>
                <w:rFonts w:cs="Times New Roman"/>
                <w:b w:val="0"/>
                <w:szCs w:val="28"/>
              </w:rPr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2233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A48A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color w:val="000000" w:themeColor="text1"/>
        </w:rPr>
        <w:t xml:space="preserve"> 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ведущего специалиста - эксперта </w:t>
      </w:r>
      <w:r w:rsidR="00AA48A4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</w:t>
      </w:r>
      <w:r w:rsidR="000948EA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общего и хозяйственного обеспечения Инспекц</w:t>
      </w:r>
      <w:r w:rsidR="003F06BA">
        <w:rPr>
          <w:rFonts w:ascii="Times New Roman" w:hAnsi="Times New Roman" w:cs="Times New Roman"/>
          <w:color w:val="000000" w:themeColor="text1"/>
          <w:sz w:val="28"/>
          <w:szCs w:val="28"/>
        </w:rPr>
        <w:t>ии Федеральной налоговой службы </w:t>
      </w:r>
      <w:r w:rsidR="000948EA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3F06BA">
        <w:rPr>
          <w:rFonts w:ascii="Times New Roman" w:hAnsi="Times New Roman" w:cs="Times New Roman"/>
          <w:color w:val="000000" w:themeColor="text1"/>
          <w:sz w:val="28"/>
          <w:szCs w:val="28"/>
        </w:rPr>
        <w:t> 31 по г. </w:t>
      </w:r>
      <w:r w:rsidR="000948EA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Москве</w:t>
      </w:r>
      <w:r w:rsidR="00532AA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>ведущий специалист - эксперт</w:t>
      </w:r>
      <w:r w:rsidR="00931125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группе должностей гражданской службы</w:t>
      </w:r>
      <w:r w:rsidR="00D44C1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категории</w:t>
      </w:r>
      <w:r w:rsidR="00D44C17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9F3087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D44C17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67BBA">
        <w:rPr>
          <w:rFonts w:ascii="Times New Roman" w:hAnsi="Times New Roman" w:cs="Times New Roman"/>
          <w:sz w:val="28"/>
          <w:szCs w:val="28"/>
        </w:rPr>
        <w:t>11-3-4-087</w:t>
      </w:r>
      <w:r w:rsidR="00CE5967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D44C1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44C17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>ведущего специалиста - эксперта</w:t>
      </w:r>
      <w:r w:rsidR="00016846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0948EA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деятельности налогового органа</w:t>
      </w:r>
      <w:r w:rsidR="00E5752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752D" w:rsidRPr="00D44C17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44C17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>ведущего специалиста - эксперта</w:t>
      </w:r>
      <w:r w:rsidRPr="00D44C17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D44C1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948EA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деятельности налогового органа путем </w:t>
      </w:r>
      <w:r w:rsidR="00BF2422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обработки поступивших документов</w:t>
      </w:r>
      <w:r w:rsidR="00E5752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0D4642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0D464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4</w:t>
      </w:r>
      <w:r w:rsidR="003B7A81" w:rsidRPr="000D464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  <w:r w:rsidRPr="000D464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0D464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Назначение на должность и освобождение от должности </w:t>
      </w:r>
      <w:r w:rsidR="00167BBA" w:rsidRPr="000D464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ведущего специалиста - эксперта </w:t>
      </w:r>
      <w:r w:rsidR="003B7A81" w:rsidRPr="000D464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осуществля</w:t>
      </w:r>
      <w:r w:rsidR="001559CE" w:rsidRPr="000D464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</w:t>
      </w:r>
      <w:r w:rsidR="003B7A81" w:rsidRPr="000D464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тся </w:t>
      </w:r>
      <w:r w:rsidR="00CA5278" w:rsidRPr="000D464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нач</w:t>
      </w:r>
      <w:r w:rsidR="003F06BA" w:rsidRPr="000D464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альником ИФНС России № 31 по г. </w:t>
      </w:r>
      <w:r w:rsidR="00CA5278" w:rsidRPr="000D464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Москве</w:t>
      </w:r>
      <w:r w:rsidR="003B7A81" w:rsidRPr="000D464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3B7A81" w:rsidRPr="00E5752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Ведущий специалист - эксперт 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B2233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ведущего специалиста – эксперта 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D44C1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3F06BA">
        <w:rPr>
          <w:rFonts w:ascii="Times New Roman" w:hAnsi="Times New Roman" w:cs="Times New Roman"/>
          <w:color w:val="000000" w:themeColor="text1"/>
          <w:sz w:val="28"/>
          <w:szCs w:val="28"/>
        </w:rPr>
        <w:t>высшего</w:t>
      </w:r>
      <w:r w:rsid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</w:t>
      </w:r>
      <w:r w:rsidR="00C158E5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специальности, направлению подготовки: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«Экономика»</w:t>
      </w:r>
      <w:r w:rsidR="00A006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«Юриспруденция», «Земельно-имущественные отношения»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иные специальности и направления подготовки, содержащиеся в ранее применяемых перечнях </w:t>
      </w:r>
      <w:r w:rsidR="00835DA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7407B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6F0DA4" w:rsidRPr="00D44C17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44C17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D44C17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257354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Н</w:t>
      </w:r>
      <w:r w:rsidR="00F975FE" w:rsidRPr="00D44C1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D44C1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D44C1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D44C1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6A783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 31 по г. Москве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; 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Default="003E2C1C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D73632" w:rsidRDefault="00D73632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6C64DE" w:rsidRPr="00D44C17" w:rsidRDefault="006C64DE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 мая 2006 г. № 59-ФЗ «О порядке рассмотрения обращений граждан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191C83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распоряжение Правительства Российской Федерации от 12 сентября   2016 г. № 1919-р «Об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Default="00CA5278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</w:t>
      </w:r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полномочиях налоговых органов и их должностных лиц, а также по приему налоговых деклараций (расчетов)»;</w:t>
      </w:r>
    </w:p>
    <w:p w:rsidR="006C64DE" w:rsidRPr="00D44C17" w:rsidRDefault="006C64DE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Государственная система документационного обеспечения управления (одобрена коллегией Главархива СССР от 27 апреля 1988 года, Приказ Главархива СССР от 25 мая 1988 г. №33).</w:t>
      </w:r>
    </w:p>
    <w:p w:rsidR="0071560A" w:rsidRPr="004C3F19" w:rsidRDefault="00167BBA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Ведущий специалист - эксперт 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083738" w:rsidRPr="00F55A4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классификация налогов по уровням бюджетной системы;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специальные налоговые режимы;</w:t>
      </w:r>
    </w:p>
    <w:p w:rsidR="00083738" w:rsidRPr="00F55A48" w:rsidRDefault="00083738" w:rsidP="000837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элементы налогообложения;</w:t>
      </w:r>
    </w:p>
    <w:p w:rsidR="0008373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45F12" w:rsidRPr="00D44C17" w:rsidRDefault="00083738" w:rsidP="00170F47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44C17">
        <w:rPr>
          <w:rFonts w:ascii="Times New Roman" w:eastAsia="Calibri" w:hAnsi="Times New Roman" w:cs="Times New Roman"/>
          <w:sz w:val="28"/>
          <w:szCs w:val="28"/>
        </w:rPr>
        <w:t>- </w:t>
      </w:r>
      <w:r w:rsidR="00170F47" w:rsidRPr="00D44C17">
        <w:rPr>
          <w:rFonts w:ascii="Times New Roman" w:hAnsi="Times New Roman" w:cs="Times New Roman"/>
          <w:sz w:val="28"/>
          <w:szCs w:val="28"/>
        </w:rPr>
        <w:t>обеспечение выполнения задач и функций по организационному, информационному, документационному и иному обеспечению деятельности структурных подразделений;</w:t>
      </w:r>
    </w:p>
    <w:p w:rsidR="00170F47" w:rsidRPr="00D44C17" w:rsidRDefault="00745F12" w:rsidP="00170F47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44C17">
        <w:rPr>
          <w:rFonts w:ascii="Times New Roman" w:hAnsi="Times New Roman" w:cs="Times New Roman"/>
          <w:sz w:val="28"/>
          <w:szCs w:val="28"/>
        </w:rPr>
        <w:t>- подготовка служебных документов</w:t>
      </w:r>
      <w:r w:rsidRPr="00D44C17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745F12" w:rsidRPr="00D44C17" w:rsidRDefault="00745F12" w:rsidP="00170F47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44C17">
        <w:rPr>
          <w:rFonts w:ascii="Times New Roman" w:hAnsi="Times New Roman" w:cs="Times New Roman"/>
          <w:sz w:val="28"/>
          <w:szCs w:val="28"/>
        </w:rPr>
        <w:t>- подготовка деловых писем</w:t>
      </w:r>
    </w:p>
    <w:p w:rsidR="003E2C1C" w:rsidRDefault="00027871" w:rsidP="00170F47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44C17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745F12" w:rsidRPr="00D44C17" w:rsidRDefault="00745F12" w:rsidP="00745F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C17">
        <w:rPr>
          <w:rFonts w:ascii="Times New Roman" w:hAnsi="Times New Roman" w:cs="Times New Roman"/>
          <w:sz w:val="28"/>
          <w:szCs w:val="28"/>
        </w:rPr>
        <w:t xml:space="preserve">- </w:t>
      </w:r>
      <w:r w:rsidR="0082774D" w:rsidRPr="00D44C17">
        <w:rPr>
          <w:rFonts w:ascii="Times New Roman" w:hAnsi="Times New Roman" w:cs="Times New Roman"/>
          <w:sz w:val="28"/>
          <w:szCs w:val="28"/>
        </w:rPr>
        <w:t xml:space="preserve">порядок и сроки </w:t>
      </w:r>
      <w:r w:rsidR="00E4743E" w:rsidRPr="00D44C17">
        <w:rPr>
          <w:rFonts w:ascii="Times New Roman" w:hAnsi="Times New Roman" w:cs="Times New Roman"/>
          <w:sz w:val="28"/>
          <w:szCs w:val="28"/>
        </w:rPr>
        <w:t>регистрации поступивших документов</w:t>
      </w:r>
    </w:p>
    <w:p w:rsidR="00745F12" w:rsidRPr="00D44C17" w:rsidRDefault="00745F12" w:rsidP="00745F12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1"/>
          <w:sz w:val="28"/>
          <w:szCs w:val="28"/>
        </w:rPr>
      </w:pPr>
      <w:r w:rsidRPr="00D44C17">
        <w:rPr>
          <w:rFonts w:ascii="Times New Roman" w:hAnsi="Times New Roman" w:cs="Times New Roman"/>
          <w:sz w:val="28"/>
          <w:szCs w:val="28"/>
        </w:rPr>
        <w:t xml:space="preserve">- </w:t>
      </w:r>
      <w:r w:rsidR="0082774D" w:rsidRPr="00D44C17">
        <w:rPr>
          <w:rFonts w:ascii="Times New Roman" w:hAnsi="Times New Roman" w:cs="Times New Roman"/>
          <w:color w:val="000001"/>
          <w:sz w:val="28"/>
          <w:szCs w:val="28"/>
        </w:rPr>
        <w:t xml:space="preserve">требования к </w:t>
      </w:r>
      <w:r w:rsidR="00E4743E" w:rsidRPr="00D44C17">
        <w:rPr>
          <w:rFonts w:ascii="Times New Roman" w:hAnsi="Times New Roman" w:cs="Times New Roman"/>
          <w:color w:val="000001"/>
          <w:sz w:val="28"/>
          <w:szCs w:val="28"/>
        </w:rPr>
        <w:t>предоставляемым обращениям налогоплательщиков на личном приеме</w:t>
      </w:r>
      <w:r w:rsidR="0082774D" w:rsidRPr="00D44C17">
        <w:rPr>
          <w:rFonts w:ascii="Times New Roman" w:hAnsi="Times New Roman" w:cs="Times New Roman"/>
          <w:color w:val="000001"/>
          <w:sz w:val="28"/>
          <w:szCs w:val="28"/>
        </w:rPr>
        <w:t>;</w:t>
      </w:r>
    </w:p>
    <w:p w:rsidR="0082774D" w:rsidRPr="00D44C17" w:rsidRDefault="0082774D" w:rsidP="00745F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C17">
        <w:rPr>
          <w:rFonts w:ascii="Times New Roman" w:hAnsi="Times New Roman" w:cs="Times New Roman"/>
          <w:sz w:val="28"/>
          <w:szCs w:val="28"/>
        </w:rPr>
        <w:t>- порядок и сроки рассмотрения граждан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D44C17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</w:p>
    <w:p w:rsidR="0037407B" w:rsidRPr="00D44C17" w:rsidRDefault="00BE792D" w:rsidP="00BE792D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 </w:t>
      </w:r>
      <w:r w:rsidR="003644CB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поступивших обращений в соответствии с типовым классификатором.</w:t>
      </w:r>
      <w:r w:rsidR="00745F12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</w:p>
    <w:p w:rsidR="00C010B5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AF09BA" w:rsidRPr="001178C8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B22331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010B5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ведущего специалиста - эксперта 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также запреты и требования, связанные с гражданской службой, которые установлены в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его отношении, предусмотрены статьями 14, 15, 17, 18 Федерального закона от 27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2004 №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79-ФЗ</w:t>
      </w:r>
      <w:r w:rsid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«О государственной гражданской службе Российской Федерации».</w:t>
      </w:r>
    </w:p>
    <w:p w:rsidR="007A51B0" w:rsidRPr="00D44C17" w:rsidRDefault="00F05CF7" w:rsidP="00AA4355">
      <w:pPr>
        <w:widowControl w:val="0"/>
        <w:spacing w:after="0" w:line="240" w:lineRule="auto"/>
        <w:ind w:firstLine="709"/>
        <w:jc w:val="both"/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D5A89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0948EA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общего и хозяйственного обеспечения </w:t>
      </w:r>
      <w:r w:rsidR="00B0593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отдел)</w:t>
      </w:r>
      <w:r w:rsidR="00C853E2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ведущего специалиста - эксперта </w:t>
      </w:r>
      <w:r w:rsidR="007A51B0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167BBA" w:rsidRPr="00693C17" w:rsidRDefault="00167BBA" w:rsidP="00693C17">
      <w:pPr>
        <w:numPr>
          <w:ilvl w:val="0"/>
          <w:numId w:val="19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93C17">
        <w:rPr>
          <w:rFonts w:ascii="Times New Roman" w:hAnsi="Times New Roman" w:cs="Times New Roman"/>
          <w:spacing w:val="-6"/>
          <w:sz w:val="28"/>
          <w:szCs w:val="28"/>
        </w:rPr>
        <w:t>обеспечение приема и регистрации всей входящей корреспонденции, поступающей от налогоплательщиков, иных юридических и физических лиц, органов государственной власти через все возможные каналы связи направления документов в соответствии с нормативными документами и методическими рекомендациями федеральных органов, занимающихся вопросами документационного обеспечения управления (ДОУ и архивоведения); методических и инструктивных писем вышестоящих налоговых органов;</w:t>
      </w:r>
    </w:p>
    <w:p w:rsidR="00167BBA" w:rsidRPr="00167BBA" w:rsidRDefault="00167BBA" w:rsidP="00693C17">
      <w:pPr>
        <w:numPr>
          <w:ilvl w:val="0"/>
          <w:numId w:val="19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7BBA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обеспечение приема и регистрации входящих документов, имеющих ограничительную пометку «Для служебного пользования» в СЭД-Регион в соответствии с нормативными документами и методическими рекомендациями федеральных органов, занимающихся вопросами документационного обеспечения управления (ДОУ и архивоведения); методических и инструктивных писем вышестоящих налоговых органов по работе с документами «Для служебного пользования»;</w:t>
      </w:r>
    </w:p>
    <w:p w:rsidR="00167BBA" w:rsidRPr="00167BBA" w:rsidRDefault="00167BBA" w:rsidP="00693C17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7BBA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обеспечение подготовки проектов резолюций на всю входящую корреспонденцию, предназначенную для рассмотрения начальником Инспекции и его заместителями, техническое обеспечение визирования документов руководством Инспекции и внесение резолюций в РКК «СЭД-Регион»;</w:t>
      </w:r>
    </w:p>
    <w:p w:rsidR="00167BBA" w:rsidRPr="00167BBA" w:rsidRDefault="00167BBA" w:rsidP="00693C17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7BBA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обеспечение подготовки проектов резолюций на входящую корреспонденцию, имеющую ограничительную пометку «Для служебного пользования», предназначенную для рассмотрения начальником Инспекции и его заместителями, техническое обеспечение визирования документов руководством Инспекции и внесение резолюций в РКК «СЭД-Регион»;</w:t>
      </w:r>
    </w:p>
    <w:p w:rsidR="00167BBA" w:rsidRPr="00167BBA" w:rsidRDefault="00167BBA" w:rsidP="00693C17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167BBA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обеспечение полного цикла обработки исходящей корреспонденции направляемой на бумажном носителе, в том числе с использованием ИР «Партионная почта»;</w:t>
      </w:r>
    </w:p>
    <w:p w:rsidR="00167BBA" w:rsidRPr="00167BBA" w:rsidRDefault="00167BBA" w:rsidP="00693C17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167BBA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обеспечение контроля полного цикла обработки и списания в дело РКК всех исполненных документов структурными подразделениями в ИР «СЭД-Регион»;</w:t>
      </w:r>
    </w:p>
    <w:p w:rsidR="00167BBA" w:rsidRPr="00167BBA" w:rsidRDefault="00167BBA" w:rsidP="00693C17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7BBA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обеспечение систематизации входящей корреспонденции в разрезе самостоятельных структурных подразделений Инспекции и своевременная передача непосредственным исполнителям;</w:t>
      </w:r>
    </w:p>
    <w:p w:rsidR="00167BBA" w:rsidRPr="00167BBA" w:rsidRDefault="00167BBA" w:rsidP="00693C17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7BBA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обеспечение систематизация входящей корреспонденции в разрезе самостоятельных структурных подразделений Инспекции с ограничительной пометкой «Для служебного пользования» и своевременная передача непосредственным исполнителям.</w:t>
      </w:r>
    </w:p>
    <w:p w:rsidR="00167BBA" w:rsidRPr="00167BBA" w:rsidRDefault="00167BBA" w:rsidP="00693C17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167BBA">
        <w:rPr>
          <w:rFonts w:ascii="Times New Roman" w:hAnsi="Times New Roman" w:cs="Times New Roman"/>
          <w:color w:val="000000"/>
          <w:spacing w:val="-6"/>
          <w:sz w:val="28"/>
          <w:szCs w:val="28"/>
        </w:rPr>
        <w:t>отправка электронных документов с ограничительной пометкой «Для служебного пользования» с использованием канала связи СКЗИ;</w:t>
      </w:r>
    </w:p>
    <w:p w:rsidR="00167BBA" w:rsidRPr="00167BBA" w:rsidRDefault="00167BBA" w:rsidP="00693C17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7BBA">
        <w:rPr>
          <w:rFonts w:ascii="Times New Roman" w:hAnsi="Times New Roman" w:cs="Times New Roman"/>
          <w:color w:val="000000"/>
          <w:spacing w:val="-6"/>
          <w:sz w:val="28"/>
          <w:szCs w:val="28"/>
        </w:rPr>
        <w:t>организационно - методическая помощь структурным подразделениям Инспекции по вопросам документационного обеспечения управления в Инспекции;</w:t>
      </w:r>
    </w:p>
    <w:p w:rsidR="00167BBA" w:rsidRPr="00167BBA" w:rsidRDefault="00167BBA" w:rsidP="00693C17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67BBA">
        <w:rPr>
          <w:rFonts w:ascii="Times New Roman" w:hAnsi="Times New Roman" w:cs="Times New Roman"/>
          <w:sz w:val="28"/>
          <w:szCs w:val="28"/>
        </w:rPr>
        <w:lastRenderedPageBreak/>
        <w:t>внесение предложений по совершенствованию работы отдела общего и хозяйственного обеспечения</w:t>
      </w:r>
    </w:p>
    <w:p w:rsidR="005E25A1" w:rsidRPr="00D44C17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C17">
        <w:rPr>
          <w:rFonts w:ascii="Times New Roman" w:hAnsi="Times New Roman" w:cs="Times New Roman"/>
          <w:sz w:val="28"/>
          <w:szCs w:val="28"/>
        </w:rPr>
        <w:t>9. В целях исп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Pr="00D44C17">
        <w:rPr>
          <w:rFonts w:ascii="Times New Roman" w:hAnsi="Times New Roman" w:cs="Times New Roman"/>
          <w:sz w:val="28"/>
          <w:szCs w:val="28"/>
        </w:rPr>
        <w:t>лнения в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Pr="00D44C17">
        <w:rPr>
          <w:rFonts w:ascii="Times New Roman" w:hAnsi="Times New Roman" w:cs="Times New Roman"/>
          <w:sz w:val="28"/>
          <w:szCs w:val="28"/>
        </w:rPr>
        <w:t>зл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Pr="00D44C17">
        <w:rPr>
          <w:rFonts w:ascii="Times New Roman" w:hAnsi="Times New Roman" w:cs="Times New Roman"/>
          <w:sz w:val="28"/>
          <w:szCs w:val="28"/>
        </w:rPr>
        <w:t>женных д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Pr="00D44C17">
        <w:rPr>
          <w:rFonts w:ascii="Times New Roman" w:hAnsi="Times New Roman" w:cs="Times New Roman"/>
          <w:sz w:val="28"/>
          <w:szCs w:val="28"/>
        </w:rPr>
        <w:t>лжн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Pr="00D44C17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Pr="00D44C17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Pr="00D44C17">
        <w:rPr>
          <w:rFonts w:ascii="Times New Roman" w:hAnsi="Times New Roman" w:cs="Times New Roman"/>
          <w:sz w:val="28"/>
          <w:szCs w:val="28"/>
        </w:rPr>
        <w:t>стей</w:t>
      </w:r>
      <w:r w:rsidR="00D1572F" w:rsidRPr="00D44C17">
        <w:rPr>
          <w:rFonts w:ascii="Times New Roman" w:hAnsi="Times New Roman" w:cs="Times New Roman"/>
          <w:sz w:val="28"/>
          <w:szCs w:val="28"/>
        </w:rPr>
        <w:t xml:space="preserve"> </w:t>
      </w:r>
      <w:r w:rsidR="00167BBA">
        <w:rPr>
          <w:rFonts w:ascii="Times New Roman" w:hAnsi="Times New Roman" w:cs="Times New Roman"/>
          <w:sz w:val="28"/>
          <w:szCs w:val="28"/>
        </w:rPr>
        <w:t>Ведущий специалист - эксперт</w:t>
      </w:r>
      <w:bookmarkStart w:id="0" w:name="_GoBack"/>
      <w:bookmarkEnd w:id="0"/>
      <w:r w:rsidR="009927B6" w:rsidRPr="00D44C17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D44C17">
        <w:rPr>
          <w:rFonts w:ascii="Times New Roman" w:hAnsi="Times New Roman" w:cs="Times New Roman"/>
          <w:sz w:val="28"/>
          <w:szCs w:val="28"/>
        </w:rPr>
        <w:t>имеет прав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="00207377" w:rsidRPr="00D44C17">
        <w:rPr>
          <w:rFonts w:ascii="Times New Roman" w:hAnsi="Times New Roman" w:cs="Times New Roman"/>
          <w:sz w:val="28"/>
          <w:szCs w:val="28"/>
        </w:rPr>
        <w:t xml:space="preserve"> на</w:t>
      </w:r>
      <w:r w:rsidR="00D1572F" w:rsidRPr="00D44C17">
        <w:rPr>
          <w:rFonts w:ascii="Times New Roman" w:hAnsi="Times New Roman" w:cs="Times New Roman"/>
          <w:sz w:val="28"/>
          <w:szCs w:val="28"/>
        </w:rPr>
        <w:t>: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>
        <w:rPr>
          <w:rFonts w:ascii="Times New Roman" w:hAnsi="Times New Roman" w:cs="Times New Roman"/>
          <w:sz w:val="28"/>
          <w:szCs w:val="28"/>
        </w:rPr>
        <w:t>Инспекцию</w:t>
      </w:r>
      <w:r w:rsidRPr="003F06BA">
        <w:rPr>
          <w:rFonts w:ascii="Times New Roman" w:hAnsi="Times New Roman" w:cs="Times New Roman"/>
          <w:sz w:val="28"/>
          <w:szCs w:val="28"/>
        </w:rPr>
        <w:t xml:space="preserve"> по вопросам, относящимся к его ведению;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 xml:space="preserve">вносить предложения по совершенствованию работы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3F06BA">
        <w:rPr>
          <w:rFonts w:ascii="Times New Roman" w:hAnsi="Times New Roman" w:cs="Times New Roman"/>
          <w:sz w:val="28"/>
          <w:szCs w:val="28"/>
        </w:rPr>
        <w:t xml:space="preserve"> и по взаимодействию с другими подразделениями;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пенсионное обеспечение с учетом стажа государственной службы;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 xml:space="preserve">осуществлять иные полномочия, входящие в компетенцию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3F06B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7A81" w:rsidRPr="00D44C17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Ведущий специалист - эксперт </w:t>
      </w:r>
      <w:r w:rsidR="00CD0EF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иные права 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 2017, № 15 (ч. 1)</w:t>
      </w:r>
      <w:r w:rsidR="004776B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 2194)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распоряж</w:t>
      </w:r>
      <w:r w:rsidR="00A74F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ениями и решениями руководства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УФНС России по г. Москве, положением об Инспекции,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отделе </w:t>
      </w:r>
      <w:r w:rsidR="00985E10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общего и хозяйственного обеспечения,</w:t>
      </w:r>
      <w:r w:rsidR="00812727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настоящим должностным регламентом</w:t>
      </w:r>
      <w:r w:rsidR="00985E10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777FC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E281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11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Ведущий специалист - эксперт 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за неисп</w:t>
      </w:r>
      <w:r w:rsidR="00CD0EF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лн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693C1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44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</w:t>
      </w:r>
      <w:r w:rsidR="00CD0EFD" w:rsidRPr="00D44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D44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D44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D44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693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</w:t>
      </w:r>
      <w:r w:rsidR="00167BB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едущий специалист - эксперт </w:t>
      </w:r>
      <w:r w:rsidRPr="00D44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вправе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9318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693C1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31801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693C17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едущий специалист - эксперт 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</w:p>
    <w:p w:rsidR="009777FC" w:rsidRPr="00931801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693C17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едущий специалист - эксперт 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931801" w:rsidRDefault="00CD0EFD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Pr="005A6451" w:rsidRDefault="009777FC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A6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иным в</w:t>
      </w:r>
      <w:r w:rsidR="00CD0EFD" w:rsidRPr="005A6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</w:t>
      </w:r>
      <w:r w:rsidR="00CD0EFD" w:rsidRPr="005A6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сам, </w:t>
      </w:r>
      <w:r w:rsidR="00CD0EFD" w:rsidRPr="005A6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тн</w:t>
      </w:r>
      <w:r w:rsidR="00CD0EFD" w:rsidRPr="005A6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сящимся к к</w:t>
      </w:r>
      <w:r w:rsidR="00CD0EFD" w:rsidRPr="005A6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мпетенции </w:t>
      </w:r>
      <w:r w:rsidR="00693C17" w:rsidRPr="005A6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="005A6451" w:rsidRPr="005A6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едущего специалиста – эксперта.</w:t>
      </w:r>
    </w:p>
    <w:p w:rsidR="003B7A81" w:rsidRPr="00693C1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9318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</w:t>
      </w:r>
      <w:r w:rsidR="00CD0EFD" w:rsidRPr="009318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9318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9318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9318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5A64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</w:t>
      </w:r>
      <w:r w:rsidR="00167BB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едущий специалист - эксперт </w:t>
      </w:r>
      <w:r w:rsidRPr="009318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вправе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вать при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(или)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693C1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5A645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14</w:t>
      </w:r>
      <w:r w:rsidR="003B7A81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 </w:t>
      </w:r>
      <w:r w:rsidR="00167BBA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Ведущий специалист - эксперт </w:t>
      </w:r>
      <w:r w:rsidR="003B7A81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с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оо</w:t>
      </w:r>
      <w:r w:rsidR="003B7A81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тветствии с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св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ей к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мпетенцией вправе участв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вать в п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дг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вке (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бсуждении) следующих пр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ект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в:</w:t>
      </w:r>
      <w:r w:rsidR="006618E5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ект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н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рмативн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-прав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вых акт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в </w:t>
      </w:r>
      <w:r w:rsidR="00563B16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Инспекции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в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сам, вх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дящим в к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мпетенцию 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тдела в рамках применения зак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дательства 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г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сударственн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гражданск</w:t>
      </w:r>
      <w:r w:rsidR="00CD0EFD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A6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Ведущий специалист - эксперт 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B2233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5A645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FA3605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ими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стными 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стями </w:t>
      </w:r>
      <w:r w:rsidR="005A645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едущий специалист - эксперт 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ки, устан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вленные зак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дательными и иными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выми актами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ведомственными 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распорядительными документами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916AA" w:rsidRPr="005A6451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5A645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5A645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Взаим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действие </w:t>
      </w:r>
      <w:r w:rsidR="005A6451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167BBA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едущего специалиста - эксперта 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 федеральными г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сударственными гражданскими служащими </w:t>
      </w:r>
      <w:r w:rsidR="00563B16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г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сударственными служащими иных г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сударственных 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рган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, а также с другими гражданами и 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рганизациями стр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ится в рамках дел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вых 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тн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шений на 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сн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ве 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в 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lastRenderedPageBreak/>
        <w:t>служебн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служащих, утвержденных Указ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м Президента Р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 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т 12</w:t>
      </w:r>
      <w:r w:rsidR="00E6275C" w:rsidRPr="005A6451">
        <w:rPr>
          <w:rFonts w:ascii="Times New Roman" w:hAnsi="Times New Roman" w:cs="Times New Roman"/>
          <w:spacing w:val="-6"/>
          <w:sz w:val="28"/>
          <w:szCs w:val="28"/>
        </w:rPr>
        <w:t>.08.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2002 №</w:t>
      </w:r>
      <w:r w:rsidR="00E6275C" w:rsidRPr="005A6451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885 «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б утверждении 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служащих»</w:t>
      </w:r>
      <w:r w:rsidR="007D402F"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 (С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5A6451">
        <w:rPr>
          <w:rFonts w:ascii="Times New Roman" w:hAnsi="Times New Roman" w:cs="Times New Roman"/>
          <w:spacing w:val="-6"/>
          <w:sz w:val="28"/>
          <w:szCs w:val="28"/>
        </w:rPr>
        <w:t>брание зак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5A6451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5A6451">
        <w:rPr>
          <w:rFonts w:ascii="Times New Roman" w:hAnsi="Times New Roman" w:cs="Times New Roman"/>
          <w:spacing w:val="-6"/>
          <w:sz w:val="28"/>
          <w:szCs w:val="28"/>
        </w:rPr>
        <w:t>дательства Р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5A6451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Федерации, 2002, </w:t>
      </w:r>
      <w:r w:rsidR="0059423D" w:rsidRPr="005A6451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 33, ст. 3196; 2009, </w:t>
      </w:r>
      <w:r w:rsidR="0059423D" w:rsidRPr="005A6451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 29, ст. 3658)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, и треб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ваний к служебн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му п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ведению, устан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вленных статьей 18 Федеральн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 зак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т 27</w:t>
      </w:r>
      <w:r w:rsidR="00E6275C" w:rsidRPr="005A6451">
        <w:rPr>
          <w:rFonts w:ascii="Times New Roman" w:hAnsi="Times New Roman" w:cs="Times New Roman"/>
          <w:spacing w:val="-6"/>
          <w:sz w:val="28"/>
          <w:szCs w:val="28"/>
        </w:rPr>
        <w:t>.07.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2004 №</w:t>
      </w:r>
      <w:r w:rsidR="00E6275C" w:rsidRPr="005A6451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79-ФЗ «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 г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й гражданск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й службе Р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Федерации», </w:t>
      </w:r>
      <w:r w:rsidR="00563B16" w:rsidRPr="005A6451">
        <w:rPr>
          <w:rFonts w:ascii="Times New Roman" w:hAnsi="Times New Roman" w:cs="Times New Roman"/>
          <w:spacing w:val="-6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а также в с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тветствии с иными н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рмативными прав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выми актами Р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й Федерации и приказами (расп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ряжениями) ФНС Р</w:t>
      </w:r>
      <w:r w:rsidR="00CD0EFD" w:rsidRPr="005A6451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spacing w:val="-6"/>
          <w:sz w:val="28"/>
          <w:szCs w:val="28"/>
        </w:rPr>
        <w:t>ссии.</w:t>
      </w:r>
    </w:p>
    <w:p w:rsidR="003B7A81" w:rsidRPr="005A645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5A645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1E3E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Ведущий специалист - эксперт 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A645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5A645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5A645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9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Эффективн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сть </w:t>
      </w:r>
      <w:r w:rsidR="00F03193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 результативн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193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сть 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фесси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нальн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служебн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деятельн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сти </w:t>
      </w:r>
      <w:r w:rsid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167BBA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едущего специалиста - эксперта 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ценивается п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следующим п</w:t>
      </w:r>
      <w:r w:rsidR="00CD0EFD"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5A6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казателям: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BF24FB" w:rsidRPr="005A6451" w:rsidRDefault="00BF24FB" w:rsidP="00BF2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BF24FB" w:rsidRPr="005A6451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5167" w:rsidRDefault="00425167" w:rsidP="003B7A81">
      <w:pPr>
        <w:spacing w:after="0" w:line="240" w:lineRule="auto"/>
      </w:pPr>
      <w:r>
        <w:separator/>
      </w:r>
    </w:p>
  </w:endnote>
  <w:endnote w:type="continuationSeparator" w:id="0">
    <w:p w:rsidR="00425167" w:rsidRDefault="0042516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5167" w:rsidRDefault="00425167" w:rsidP="003B7A81">
      <w:pPr>
        <w:spacing w:after="0" w:line="240" w:lineRule="auto"/>
      </w:pPr>
      <w:r>
        <w:separator/>
      </w:r>
    </w:p>
  </w:footnote>
  <w:footnote w:type="continuationSeparator" w:id="0">
    <w:p w:rsidR="00425167" w:rsidRDefault="0042516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2661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97754D"/>
    <w:multiLevelType w:val="hybridMultilevel"/>
    <w:tmpl w:val="DA80F3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51B63F2"/>
    <w:multiLevelType w:val="hybridMultilevel"/>
    <w:tmpl w:val="1BFE1F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9"/>
  </w:num>
  <w:num w:numId="5">
    <w:abstractNumId w:val="5"/>
  </w:num>
  <w:num w:numId="6">
    <w:abstractNumId w:val="3"/>
  </w:num>
  <w:num w:numId="7">
    <w:abstractNumId w:val="12"/>
  </w:num>
  <w:num w:numId="8">
    <w:abstractNumId w:val="17"/>
  </w:num>
  <w:num w:numId="9">
    <w:abstractNumId w:val="15"/>
  </w:num>
  <w:num w:numId="10">
    <w:abstractNumId w:val="13"/>
  </w:num>
  <w:num w:numId="11">
    <w:abstractNumId w:val="14"/>
  </w:num>
  <w:num w:numId="12">
    <w:abstractNumId w:val="11"/>
  </w:num>
  <w:num w:numId="13">
    <w:abstractNumId w:val="16"/>
  </w:num>
  <w:num w:numId="14">
    <w:abstractNumId w:val="6"/>
  </w:num>
  <w:num w:numId="15">
    <w:abstractNumId w:val="18"/>
  </w:num>
  <w:num w:numId="16">
    <w:abstractNumId w:val="1"/>
  </w:num>
  <w:num w:numId="17">
    <w:abstractNumId w:val="8"/>
  </w:num>
  <w:num w:numId="18">
    <w:abstractNumId w:val="10"/>
  </w:num>
  <w:num w:numId="19">
    <w:abstractNumId w:val="4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4CF0"/>
    <w:rsid w:val="00027871"/>
    <w:rsid w:val="000457F3"/>
    <w:rsid w:val="00073CA3"/>
    <w:rsid w:val="00083738"/>
    <w:rsid w:val="000916AA"/>
    <w:rsid w:val="00092644"/>
    <w:rsid w:val="000948EA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D4642"/>
    <w:rsid w:val="000E7E5A"/>
    <w:rsid w:val="00115612"/>
    <w:rsid w:val="001178C8"/>
    <w:rsid w:val="00121DFA"/>
    <w:rsid w:val="0012393E"/>
    <w:rsid w:val="00141B00"/>
    <w:rsid w:val="00141E3E"/>
    <w:rsid w:val="001544F9"/>
    <w:rsid w:val="001559CE"/>
    <w:rsid w:val="00165B7A"/>
    <w:rsid w:val="001665C3"/>
    <w:rsid w:val="00167BBA"/>
    <w:rsid w:val="00170F47"/>
    <w:rsid w:val="00175938"/>
    <w:rsid w:val="001859E7"/>
    <w:rsid w:val="00186197"/>
    <w:rsid w:val="00191C83"/>
    <w:rsid w:val="001A0913"/>
    <w:rsid w:val="001B0525"/>
    <w:rsid w:val="001B274F"/>
    <w:rsid w:val="001B5BBA"/>
    <w:rsid w:val="001D2783"/>
    <w:rsid w:val="001E1592"/>
    <w:rsid w:val="00207377"/>
    <w:rsid w:val="00214865"/>
    <w:rsid w:val="002160F5"/>
    <w:rsid w:val="0022091F"/>
    <w:rsid w:val="0022190B"/>
    <w:rsid w:val="0022408A"/>
    <w:rsid w:val="0024543C"/>
    <w:rsid w:val="0025122B"/>
    <w:rsid w:val="00254973"/>
    <w:rsid w:val="00254D09"/>
    <w:rsid w:val="00257354"/>
    <w:rsid w:val="00266FBC"/>
    <w:rsid w:val="0026724E"/>
    <w:rsid w:val="0028041E"/>
    <w:rsid w:val="00284E86"/>
    <w:rsid w:val="00295029"/>
    <w:rsid w:val="002B3231"/>
    <w:rsid w:val="002B7A62"/>
    <w:rsid w:val="002D1878"/>
    <w:rsid w:val="002D4283"/>
    <w:rsid w:val="002F5B24"/>
    <w:rsid w:val="00303980"/>
    <w:rsid w:val="00307907"/>
    <w:rsid w:val="00313753"/>
    <w:rsid w:val="003314B0"/>
    <w:rsid w:val="00340885"/>
    <w:rsid w:val="0035515F"/>
    <w:rsid w:val="003644CB"/>
    <w:rsid w:val="0037407B"/>
    <w:rsid w:val="0038398C"/>
    <w:rsid w:val="00386A2E"/>
    <w:rsid w:val="00396659"/>
    <w:rsid w:val="003A1BBF"/>
    <w:rsid w:val="003A43AB"/>
    <w:rsid w:val="003B7A81"/>
    <w:rsid w:val="003C4B94"/>
    <w:rsid w:val="003E04A5"/>
    <w:rsid w:val="003E2C1C"/>
    <w:rsid w:val="003E5417"/>
    <w:rsid w:val="003F06BA"/>
    <w:rsid w:val="00401F5D"/>
    <w:rsid w:val="00404AE7"/>
    <w:rsid w:val="004161E8"/>
    <w:rsid w:val="00425167"/>
    <w:rsid w:val="0044318B"/>
    <w:rsid w:val="004776BC"/>
    <w:rsid w:val="0049073B"/>
    <w:rsid w:val="00493417"/>
    <w:rsid w:val="004A3010"/>
    <w:rsid w:val="004B7353"/>
    <w:rsid w:val="004C3F19"/>
    <w:rsid w:val="004C5AAE"/>
    <w:rsid w:val="004D15FB"/>
    <w:rsid w:val="004E4140"/>
    <w:rsid w:val="00511B14"/>
    <w:rsid w:val="00521163"/>
    <w:rsid w:val="00526FFE"/>
    <w:rsid w:val="0053153E"/>
    <w:rsid w:val="00532AAD"/>
    <w:rsid w:val="00536AA0"/>
    <w:rsid w:val="00537E24"/>
    <w:rsid w:val="0054651D"/>
    <w:rsid w:val="00563B16"/>
    <w:rsid w:val="00575FF0"/>
    <w:rsid w:val="00577608"/>
    <w:rsid w:val="0058504A"/>
    <w:rsid w:val="00585805"/>
    <w:rsid w:val="0059423D"/>
    <w:rsid w:val="005A6451"/>
    <w:rsid w:val="005C0179"/>
    <w:rsid w:val="005D1E6A"/>
    <w:rsid w:val="005E25A1"/>
    <w:rsid w:val="00630988"/>
    <w:rsid w:val="006618E5"/>
    <w:rsid w:val="00664A12"/>
    <w:rsid w:val="00681090"/>
    <w:rsid w:val="00683559"/>
    <w:rsid w:val="00693C17"/>
    <w:rsid w:val="006953B6"/>
    <w:rsid w:val="006A44FB"/>
    <w:rsid w:val="006A5528"/>
    <w:rsid w:val="006A783A"/>
    <w:rsid w:val="006C64DE"/>
    <w:rsid w:val="006D1DF5"/>
    <w:rsid w:val="006D7DD7"/>
    <w:rsid w:val="006E2C92"/>
    <w:rsid w:val="006E6747"/>
    <w:rsid w:val="006F0DA4"/>
    <w:rsid w:val="006F140C"/>
    <w:rsid w:val="00712D9A"/>
    <w:rsid w:val="0071560A"/>
    <w:rsid w:val="00721040"/>
    <w:rsid w:val="00743635"/>
    <w:rsid w:val="00745F12"/>
    <w:rsid w:val="007502AC"/>
    <w:rsid w:val="00750DC0"/>
    <w:rsid w:val="00754D90"/>
    <w:rsid w:val="00756B06"/>
    <w:rsid w:val="00757903"/>
    <w:rsid w:val="00765E4A"/>
    <w:rsid w:val="00775378"/>
    <w:rsid w:val="00783E24"/>
    <w:rsid w:val="007A056A"/>
    <w:rsid w:val="007A51B0"/>
    <w:rsid w:val="007A66A8"/>
    <w:rsid w:val="007A7062"/>
    <w:rsid w:val="007B0EB1"/>
    <w:rsid w:val="007B2780"/>
    <w:rsid w:val="007C0CB5"/>
    <w:rsid w:val="007D402F"/>
    <w:rsid w:val="007E281C"/>
    <w:rsid w:val="007F339E"/>
    <w:rsid w:val="007F3D35"/>
    <w:rsid w:val="00802DE2"/>
    <w:rsid w:val="00804AB6"/>
    <w:rsid w:val="00806B0C"/>
    <w:rsid w:val="00812727"/>
    <w:rsid w:val="00812BFB"/>
    <w:rsid w:val="0081666B"/>
    <w:rsid w:val="00822936"/>
    <w:rsid w:val="0082774D"/>
    <w:rsid w:val="00835DA1"/>
    <w:rsid w:val="00847E41"/>
    <w:rsid w:val="0086746E"/>
    <w:rsid w:val="00877280"/>
    <w:rsid w:val="00882463"/>
    <w:rsid w:val="008B18F0"/>
    <w:rsid w:val="008C2F1F"/>
    <w:rsid w:val="008D79A2"/>
    <w:rsid w:val="008E4B65"/>
    <w:rsid w:val="008F7217"/>
    <w:rsid w:val="009161C4"/>
    <w:rsid w:val="00926516"/>
    <w:rsid w:val="00931125"/>
    <w:rsid w:val="00931801"/>
    <w:rsid w:val="00933CCA"/>
    <w:rsid w:val="009402DD"/>
    <w:rsid w:val="00942953"/>
    <w:rsid w:val="00950A95"/>
    <w:rsid w:val="009521B6"/>
    <w:rsid w:val="009777FC"/>
    <w:rsid w:val="0098413A"/>
    <w:rsid w:val="00985E10"/>
    <w:rsid w:val="00991494"/>
    <w:rsid w:val="009927B6"/>
    <w:rsid w:val="00992E20"/>
    <w:rsid w:val="009A732F"/>
    <w:rsid w:val="009A7768"/>
    <w:rsid w:val="009B6831"/>
    <w:rsid w:val="009D5A89"/>
    <w:rsid w:val="009F0BC2"/>
    <w:rsid w:val="009F3087"/>
    <w:rsid w:val="00A00642"/>
    <w:rsid w:val="00A00BD4"/>
    <w:rsid w:val="00A044DB"/>
    <w:rsid w:val="00A052CD"/>
    <w:rsid w:val="00A068D7"/>
    <w:rsid w:val="00A2339B"/>
    <w:rsid w:val="00A469DD"/>
    <w:rsid w:val="00A50D13"/>
    <w:rsid w:val="00A524EE"/>
    <w:rsid w:val="00A537B6"/>
    <w:rsid w:val="00A679DA"/>
    <w:rsid w:val="00A74F21"/>
    <w:rsid w:val="00A76F0C"/>
    <w:rsid w:val="00A843C6"/>
    <w:rsid w:val="00AA4355"/>
    <w:rsid w:val="00AA48A4"/>
    <w:rsid w:val="00AE00D3"/>
    <w:rsid w:val="00AF09BA"/>
    <w:rsid w:val="00AF4BFF"/>
    <w:rsid w:val="00AF55C8"/>
    <w:rsid w:val="00B00C29"/>
    <w:rsid w:val="00B01ED0"/>
    <w:rsid w:val="00B05931"/>
    <w:rsid w:val="00B14886"/>
    <w:rsid w:val="00B14EB0"/>
    <w:rsid w:val="00B17003"/>
    <w:rsid w:val="00B22331"/>
    <w:rsid w:val="00B310A4"/>
    <w:rsid w:val="00B545F1"/>
    <w:rsid w:val="00B7300E"/>
    <w:rsid w:val="00B85515"/>
    <w:rsid w:val="00BA51E1"/>
    <w:rsid w:val="00BB3568"/>
    <w:rsid w:val="00BB3D0B"/>
    <w:rsid w:val="00BE52D9"/>
    <w:rsid w:val="00BE792D"/>
    <w:rsid w:val="00BF2422"/>
    <w:rsid w:val="00BF24FB"/>
    <w:rsid w:val="00BF26DC"/>
    <w:rsid w:val="00BF7391"/>
    <w:rsid w:val="00C010B5"/>
    <w:rsid w:val="00C12941"/>
    <w:rsid w:val="00C158E5"/>
    <w:rsid w:val="00C20C8F"/>
    <w:rsid w:val="00C23B14"/>
    <w:rsid w:val="00C66AD9"/>
    <w:rsid w:val="00C73A81"/>
    <w:rsid w:val="00C853E2"/>
    <w:rsid w:val="00C9004D"/>
    <w:rsid w:val="00C92615"/>
    <w:rsid w:val="00CA3687"/>
    <w:rsid w:val="00CA3CE4"/>
    <w:rsid w:val="00CA5278"/>
    <w:rsid w:val="00CA730A"/>
    <w:rsid w:val="00CA7EC2"/>
    <w:rsid w:val="00CC56D9"/>
    <w:rsid w:val="00CD004D"/>
    <w:rsid w:val="00CD0EFD"/>
    <w:rsid w:val="00CE05B0"/>
    <w:rsid w:val="00CE5967"/>
    <w:rsid w:val="00D00C06"/>
    <w:rsid w:val="00D1572F"/>
    <w:rsid w:val="00D2241F"/>
    <w:rsid w:val="00D26617"/>
    <w:rsid w:val="00D270CA"/>
    <w:rsid w:val="00D340F7"/>
    <w:rsid w:val="00D34A2A"/>
    <w:rsid w:val="00D44C17"/>
    <w:rsid w:val="00D6462A"/>
    <w:rsid w:val="00D73632"/>
    <w:rsid w:val="00D75100"/>
    <w:rsid w:val="00D7769A"/>
    <w:rsid w:val="00D9072D"/>
    <w:rsid w:val="00DD1315"/>
    <w:rsid w:val="00DE6E00"/>
    <w:rsid w:val="00DF2B50"/>
    <w:rsid w:val="00E4743E"/>
    <w:rsid w:val="00E52FB7"/>
    <w:rsid w:val="00E5383C"/>
    <w:rsid w:val="00E5752D"/>
    <w:rsid w:val="00E6275C"/>
    <w:rsid w:val="00E67578"/>
    <w:rsid w:val="00E711C3"/>
    <w:rsid w:val="00E9108C"/>
    <w:rsid w:val="00E95328"/>
    <w:rsid w:val="00E96882"/>
    <w:rsid w:val="00EA60E2"/>
    <w:rsid w:val="00EC1200"/>
    <w:rsid w:val="00EC3748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7EC4"/>
    <w:rsid w:val="00F25D3D"/>
    <w:rsid w:val="00F3280F"/>
    <w:rsid w:val="00F72CE0"/>
    <w:rsid w:val="00F9087E"/>
    <w:rsid w:val="00F954BF"/>
    <w:rsid w:val="00F975FE"/>
    <w:rsid w:val="00FA3605"/>
    <w:rsid w:val="00FA69CF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58722E-87DF-4DD3-A63D-4EB2D032E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11">
    <w:name w:val="Текст письма №1"/>
    <w:basedOn w:val="a"/>
    <w:rsid w:val="0082774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2">
    <w:name w:val="Таблицы (моноширинный)"/>
    <w:basedOn w:val="a"/>
    <w:next w:val="a"/>
    <w:rsid w:val="00BF24F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3">
    <w:name w:val="Нормальный (таблица)"/>
    <w:basedOn w:val="a"/>
    <w:next w:val="a"/>
    <w:rsid w:val="002148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3637D-B70A-4C30-A66A-9760D4661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2657</Words>
  <Characters>15146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10</cp:revision>
  <cp:lastPrinted>2018-02-19T16:05:00Z</cp:lastPrinted>
  <dcterms:created xsi:type="dcterms:W3CDTF">2018-09-21T10:09:00Z</dcterms:created>
  <dcterms:modified xsi:type="dcterms:W3CDTF">2022-08-02T12:11:00Z</dcterms:modified>
</cp:coreProperties>
</file>